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A0" w:rsidRPr="002D6EA8" w:rsidRDefault="002D6EA8" w:rsidP="002D6EA8">
      <w:pPr>
        <w:jc w:val="center"/>
        <w:rPr>
          <w:rFonts w:ascii="Arial Rounded MT Bold" w:hAnsi="Arial Rounded MT Bold"/>
          <w:sz w:val="32"/>
          <w:szCs w:val="32"/>
        </w:rPr>
      </w:pPr>
      <w:r w:rsidRPr="002D6EA8">
        <w:rPr>
          <w:rFonts w:ascii="Arial Rounded MT Bold" w:hAnsi="Arial Rounded MT Bold"/>
          <w:sz w:val="32"/>
          <w:szCs w:val="32"/>
        </w:rPr>
        <w:t>9.02.21</w:t>
      </w:r>
    </w:p>
    <w:p w:rsidR="002D6EA8" w:rsidRDefault="002D6EA8" w:rsidP="002D6EA8">
      <w:pPr>
        <w:jc w:val="center"/>
        <w:rPr>
          <w:rFonts w:ascii="Arial Rounded MT Bold" w:hAnsi="Arial Rounded MT Bold"/>
          <w:sz w:val="32"/>
          <w:szCs w:val="32"/>
        </w:rPr>
      </w:pPr>
      <w:r w:rsidRPr="002D6EA8">
        <w:rPr>
          <w:rFonts w:ascii="Arial Rounded MT Bold" w:hAnsi="Arial Rounded MT Bold"/>
          <w:sz w:val="32"/>
          <w:szCs w:val="32"/>
        </w:rPr>
        <w:t>WALT use our reasoning and problem solving skills</w:t>
      </w:r>
    </w:p>
    <w:p w:rsidR="002D6EA8" w:rsidRDefault="002D6EA8" w:rsidP="002D6EA8">
      <w:pPr>
        <w:jc w:val="center"/>
        <w:rPr>
          <w:rFonts w:ascii="Arial Rounded MT Bold" w:hAnsi="Arial Rounded MT Bold"/>
          <w:sz w:val="32"/>
          <w:szCs w:val="32"/>
        </w:rPr>
      </w:pPr>
      <w:r w:rsidRPr="002D6EA8">
        <w:rPr>
          <w:rFonts w:ascii="Arial Rounded MT Bold" w:hAnsi="Arial Rounded MT Bold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618</wp:posOffset>
            </wp:positionH>
            <wp:positionV relativeFrom="paragraph">
              <wp:posOffset>268696</wp:posOffset>
            </wp:positionV>
            <wp:extent cx="5731510" cy="3995216"/>
            <wp:effectExtent l="0" t="0" r="2540" b="5715"/>
            <wp:wrapTight wrapText="bothSides">
              <wp:wrapPolygon edited="0">
                <wp:start x="4738" y="0"/>
                <wp:lineTo x="4308" y="103"/>
                <wp:lineTo x="2369" y="1442"/>
                <wp:lineTo x="1292" y="3090"/>
                <wp:lineTo x="1077" y="4944"/>
                <wp:lineTo x="718" y="6592"/>
                <wp:lineTo x="431" y="8240"/>
                <wp:lineTo x="0" y="11536"/>
                <wp:lineTo x="0" y="18541"/>
                <wp:lineTo x="359" y="19777"/>
                <wp:lineTo x="359" y="20704"/>
                <wp:lineTo x="4379" y="21425"/>
                <wp:lineTo x="9477" y="21528"/>
                <wp:lineTo x="11774" y="21528"/>
                <wp:lineTo x="14143" y="21425"/>
                <wp:lineTo x="18810" y="20292"/>
                <wp:lineTo x="18810" y="19777"/>
                <wp:lineTo x="19743" y="18129"/>
                <wp:lineTo x="20317" y="16481"/>
                <wp:lineTo x="20533" y="14833"/>
                <wp:lineTo x="21322" y="11742"/>
                <wp:lineTo x="21538" y="8240"/>
                <wp:lineTo x="21538" y="4429"/>
                <wp:lineTo x="21466" y="3090"/>
                <wp:lineTo x="20748" y="1751"/>
                <wp:lineTo x="20604" y="1339"/>
                <wp:lineTo x="10195" y="103"/>
                <wp:lineTo x="5959" y="0"/>
                <wp:lineTo x="4738" y="0"/>
              </wp:wrapPolygon>
            </wp:wrapTight>
            <wp:docPr id="1" name="Picture 1" descr="C:\Users\jthomas\AppData\Local\Temp\53933ba2-9365-4132-b1b6-68990530f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53933ba2-9365-4132-b1b6-68990530f08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EA8" w:rsidRDefault="002D6EA8" w:rsidP="002D6EA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041F7" wp14:editId="202F74F4">
                <wp:simplePos x="0" y="0"/>
                <wp:positionH relativeFrom="column">
                  <wp:posOffset>-304165</wp:posOffset>
                </wp:positionH>
                <wp:positionV relativeFrom="paragraph">
                  <wp:posOffset>355600</wp:posOffset>
                </wp:positionV>
                <wp:extent cx="1828800" cy="1828800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6EA8" w:rsidRPr="002D6EA8" w:rsidRDefault="002D6EA8" w:rsidP="00D4504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2D6EA8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04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95pt;margin-top:2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" filled="f" stroked="f" strokeweight=".5pt">
                <v:fill o:detectmouseclick="t"/>
                <v:textbox style="mso-fit-shape-to-text:t">
                  <w:txbxContent>
                    <w:p w:rsidR="002D6EA8" w:rsidRPr="002D6EA8" w:rsidRDefault="002D6EA8" w:rsidP="00D4504B">
                      <w:pPr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2D6EA8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EA8" w:rsidRDefault="002D6EA8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  <w:r w:rsidRPr="00B74E29">
        <w:rPr>
          <w:rFonts w:ascii="Arial Rounded MT Bold" w:hAnsi="Arial Rounded MT Bold"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5617210" cy="3625215"/>
            <wp:effectExtent l="0" t="0" r="2540" b="0"/>
            <wp:docPr id="3" name="Picture 3" descr="C:\Users\jthomas\AppData\Local\Temp\72510c24-cd50-453f-b74b-bbe0f7bac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Temp\72510c24-cd50-453f-b74b-bbe0f7bac6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Default="00B74E29" w:rsidP="002D6EA8">
      <w:pPr>
        <w:jc w:val="center"/>
        <w:rPr>
          <w:rFonts w:ascii="Arial Rounded MT Bold" w:hAnsi="Arial Rounded MT Bold"/>
          <w:sz w:val="32"/>
          <w:szCs w:val="32"/>
        </w:rPr>
      </w:pPr>
    </w:p>
    <w:p w:rsidR="00B74E29" w:rsidRPr="00B74E29" w:rsidRDefault="00B74E29" w:rsidP="00B74E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B74E29">
        <w:rPr>
          <w:rFonts w:ascii="Arial Rounded MT Bold" w:hAnsi="Arial Rounded MT Bold"/>
          <w:sz w:val="32"/>
          <w:szCs w:val="32"/>
        </w:rPr>
        <w:t>This answer would be an even product as it ends in 0</w:t>
      </w:r>
    </w:p>
    <w:p w:rsidR="00B74E29" w:rsidRPr="00B74E29" w:rsidRDefault="00B74E29" w:rsidP="00B74E29">
      <w:pPr>
        <w:rPr>
          <w:rFonts w:ascii="Arial Rounded MT Bold" w:hAnsi="Arial Rounded MT Bold"/>
          <w:sz w:val="32"/>
          <w:szCs w:val="32"/>
        </w:rPr>
      </w:pPr>
    </w:p>
    <w:p w:rsidR="00B74E29" w:rsidRPr="00B74E29" w:rsidRDefault="00B74E29" w:rsidP="00B74E29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</w:rPr>
      </w:pPr>
      <w:r w:rsidRPr="00B74E29">
        <w:rPr>
          <w:rFonts w:ascii="Arial Rounded MT Bold" w:hAnsi="Arial Rounded MT Bold"/>
          <w:sz w:val="32"/>
          <w:szCs w:val="32"/>
        </w:rPr>
        <w:t xml:space="preserve">An </w:t>
      </w:r>
      <w:r w:rsidRPr="00B74E29">
        <w:rPr>
          <w:rFonts w:ascii="Arial Rounded MT Bold" w:hAnsi="Arial Rounded MT Bold"/>
          <w:b/>
          <w:color w:val="FF0000"/>
          <w:sz w:val="32"/>
          <w:szCs w:val="32"/>
        </w:rPr>
        <w:t>odd product</w:t>
      </w:r>
      <w:r w:rsidRPr="00B74E29">
        <w:rPr>
          <w:rFonts w:ascii="Arial Rounded MT Bold" w:hAnsi="Arial Rounded MT Bold"/>
          <w:color w:val="FF0000"/>
          <w:sz w:val="32"/>
          <w:szCs w:val="32"/>
        </w:rPr>
        <w:t xml:space="preserve"> </w:t>
      </w:r>
      <w:r w:rsidRPr="00B74E29">
        <w:rPr>
          <w:rFonts w:ascii="Arial Rounded MT Bold" w:hAnsi="Arial Rounded MT Bold"/>
          <w:sz w:val="32"/>
          <w:szCs w:val="32"/>
        </w:rPr>
        <w:t>could be 23 x 5 = 11</w:t>
      </w:r>
      <w:r w:rsidRPr="00B74E29">
        <w:rPr>
          <w:rFonts w:ascii="Arial Rounded MT Bold" w:hAnsi="Arial Rounded MT Bold"/>
          <w:b/>
          <w:sz w:val="32"/>
          <w:szCs w:val="32"/>
        </w:rPr>
        <w:t>5</w:t>
      </w:r>
    </w:p>
    <w:p w:rsidR="00B74E29" w:rsidRPr="00B74E29" w:rsidRDefault="00B74E29" w:rsidP="002D6EA8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B74E29" w:rsidRDefault="00B74E29" w:rsidP="00B74E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B74E29">
        <w:rPr>
          <w:rFonts w:ascii="Arial Rounded MT Bold" w:hAnsi="Arial Rounded MT Bold"/>
          <w:sz w:val="32"/>
          <w:szCs w:val="32"/>
        </w:rPr>
        <w:t xml:space="preserve">An </w:t>
      </w:r>
      <w:r w:rsidRPr="00B74E29">
        <w:rPr>
          <w:rFonts w:ascii="Arial Rounded MT Bold" w:hAnsi="Arial Rounded MT Bold"/>
          <w:b/>
          <w:color w:val="FF0000"/>
          <w:sz w:val="32"/>
          <w:szCs w:val="32"/>
        </w:rPr>
        <w:t>exchange in the ones column</w:t>
      </w:r>
      <w:r w:rsidRPr="00B74E29">
        <w:rPr>
          <w:rFonts w:ascii="Arial Rounded MT Bold" w:hAnsi="Arial Rounded MT Bold"/>
          <w:color w:val="FF0000"/>
          <w:sz w:val="32"/>
          <w:szCs w:val="32"/>
        </w:rPr>
        <w:t xml:space="preserve"> </w:t>
      </w:r>
      <w:r w:rsidRPr="00B74E29">
        <w:rPr>
          <w:rFonts w:ascii="Arial Rounded MT Bold" w:hAnsi="Arial Rounded MT Bold"/>
          <w:sz w:val="32"/>
          <w:szCs w:val="32"/>
        </w:rPr>
        <w:t>could be 45 x 3 because 5 x 3= 15 so you have to exchange the ten ones for one ten.</w:t>
      </w:r>
    </w:p>
    <w:p w:rsidR="00B74E29" w:rsidRDefault="00B74E29" w:rsidP="00B74E29">
      <w:pPr>
        <w:rPr>
          <w:rFonts w:ascii="Arial Rounded MT Bold" w:hAnsi="Arial Rounded MT Bold"/>
          <w:sz w:val="32"/>
          <w:szCs w:val="32"/>
        </w:rPr>
      </w:pPr>
    </w:p>
    <w:p w:rsidR="00B74E29" w:rsidRDefault="00B74E29" w:rsidP="00B74E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B74E29">
        <w:rPr>
          <w:rFonts w:ascii="Arial Rounded MT Bold" w:hAnsi="Arial Rounded MT Bold"/>
          <w:sz w:val="32"/>
          <w:szCs w:val="32"/>
        </w:rPr>
        <w:t xml:space="preserve">An exchange in the ones and tens </w:t>
      </w:r>
      <w:r>
        <w:rPr>
          <w:rFonts w:ascii="Arial Rounded MT Bold" w:hAnsi="Arial Rounded MT Bold"/>
          <w:sz w:val="32"/>
          <w:szCs w:val="32"/>
        </w:rPr>
        <w:t xml:space="preserve">columns </w:t>
      </w:r>
      <w:r w:rsidRPr="00B74E29">
        <w:rPr>
          <w:rFonts w:ascii="Arial Rounded MT Bold" w:hAnsi="Arial Rounded MT Bold"/>
          <w:sz w:val="32"/>
          <w:szCs w:val="32"/>
        </w:rPr>
        <w:t xml:space="preserve">could be </w:t>
      </w:r>
    </w:p>
    <w:p w:rsidR="00B74E29" w:rsidRPr="00B74E29" w:rsidRDefault="00B74E29" w:rsidP="00B74E29">
      <w:pPr>
        <w:pStyle w:val="ListParagrap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54 x 3 = 162. I chose these digits because they’re larger numbers. </w:t>
      </w:r>
      <w:bookmarkStart w:id="0" w:name="_GoBack"/>
      <w:bookmarkEnd w:id="0"/>
    </w:p>
    <w:sectPr w:rsidR="00B74E29" w:rsidRPr="00B74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C60"/>
    <w:multiLevelType w:val="hybridMultilevel"/>
    <w:tmpl w:val="8EC8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A8"/>
    <w:rsid w:val="002838A0"/>
    <w:rsid w:val="002D6EA8"/>
    <w:rsid w:val="00B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42F7"/>
  <w15:chartTrackingRefBased/>
  <w15:docId w15:val="{083867ED-1354-4AE5-B9E1-27727E42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dcterms:created xsi:type="dcterms:W3CDTF">2021-02-08T14:50:00Z</dcterms:created>
  <dcterms:modified xsi:type="dcterms:W3CDTF">2021-02-08T16:03:00Z</dcterms:modified>
</cp:coreProperties>
</file>